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8D" w:rsidRDefault="006F768D" w:rsidP="006F768D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6F768D" w:rsidRDefault="006F768D" w:rsidP="006F768D">
      <w:pPr>
        <w:spacing w:after="0" w:line="240" w:lineRule="auto"/>
        <w:jc w:val="center"/>
      </w:pPr>
      <w:r>
        <w:t>SPECIAL BOARD MEETING</w:t>
      </w:r>
    </w:p>
    <w:p w:rsidR="006F768D" w:rsidRDefault="006F768D" w:rsidP="006F768D">
      <w:pPr>
        <w:spacing w:after="0" w:line="240" w:lineRule="auto"/>
        <w:jc w:val="center"/>
      </w:pPr>
      <w:r>
        <w:t xml:space="preserve">Mackay High School Library and Zoom </w:t>
      </w:r>
    </w:p>
    <w:p w:rsidR="00445E21" w:rsidRDefault="00062AC5" w:rsidP="006F768D">
      <w:pPr>
        <w:spacing w:after="0" w:line="240" w:lineRule="auto"/>
        <w:jc w:val="center"/>
      </w:pPr>
      <w:r>
        <w:t>Ju</w:t>
      </w:r>
      <w:r w:rsidR="00747B57">
        <w:t>ly</w:t>
      </w:r>
      <w:r>
        <w:t xml:space="preserve"> </w:t>
      </w:r>
      <w:r w:rsidR="00401236">
        <w:t>27</w:t>
      </w:r>
      <w:r w:rsidR="00742254">
        <w:t>, 2020</w:t>
      </w:r>
      <w:r w:rsidR="006F768D">
        <w:t xml:space="preserve"> at 7:00pm</w:t>
      </w:r>
    </w:p>
    <w:p w:rsidR="00742254" w:rsidRDefault="00742254" w:rsidP="00742254">
      <w:pPr>
        <w:jc w:val="center"/>
      </w:pPr>
    </w:p>
    <w:p w:rsidR="00401236" w:rsidRDefault="00742254" w:rsidP="00401236">
      <w:r>
        <w:t xml:space="preserve">Attendees: </w:t>
      </w:r>
      <w:r w:rsidR="00B2277C">
        <w:t xml:space="preserve">Susan Buescher, Teresa Kraczek, </w:t>
      </w:r>
      <w:proofErr w:type="spellStart"/>
      <w:r w:rsidR="00E051F6">
        <w:t>Genae</w:t>
      </w:r>
      <w:proofErr w:type="spellEnd"/>
      <w:r w:rsidR="00E051F6">
        <w:t xml:space="preserve"> McAffee, Holly Seefried, Jake Johnson, Bryce Woodbury, Charmaine </w:t>
      </w:r>
      <w:proofErr w:type="spellStart"/>
      <w:r w:rsidR="00E051F6">
        <w:t>Gamett</w:t>
      </w:r>
      <w:proofErr w:type="spellEnd"/>
      <w:r w:rsidR="00E051F6">
        <w:t xml:space="preserve"> (by Zoom), Stephanie Green, Chris Hoover, </w:t>
      </w:r>
      <w:r w:rsidR="006F768D">
        <w:t>Maria Salazar (by Z</w:t>
      </w:r>
      <w:r w:rsidR="00F965EC">
        <w:t>oom)</w:t>
      </w:r>
    </w:p>
    <w:p w:rsidR="00E051F6" w:rsidRDefault="00E051F6" w:rsidP="00401236">
      <w:r>
        <w:t>C</w:t>
      </w:r>
      <w:r w:rsidR="00B626E4">
        <w:t>hairman McAffee c</w:t>
      </w:r>
      <w:r>
        <w:t>alled the meeting to order. B</w:t>
      </w:r>
      <w:r w:rsidR="00B626E4">
        <w:t>ryce Woodbury</w:t>
      </w:r>
      <w:r>
        <w:t xml:space="preserve"> moved</w:t>
      </w:r>
      <w:r w:rsidR="00B626E4">
        <w:t xml:space="preserve"> to go into executive session per Idaho Code 74-206(1)(a)</w:t>
      </w:r>
      <w:r>
        <w:t>. H</w:t>
      </w:r>
      <w:r w:rsidR="00B626E4">
        <w:t>olly Seefried</w:t>
      </w:r>
      <w:r>
        <w:t xml:space="preserve"> seconded. </w:t>
      </w:r>
      <w:r w:rsidR="00F965EC">
        <w:t>Verbal vote</w:t>
      </w:r>
      <w:r w:rsidR="00B626E4">
        <w:t xml:space="preserve">: Seefried-yes, Johnson-yes, Woodbury-yes, McAffee-yes, </w:t>
      </w:r>
      <w:proofErr w:type="spellStart"/>
      <w:r w:rsidR="00B626E4">
        <w:t>Gamett</w:t>
      </w:r>
      <w:proofErr w:type="spellEnd"/>
      <w:r w:rsidR="00B626E4">
        <w:t>-yes</w:t>
      </w:r>
      <w:r>
        <w:t>.</w:t>
      </w:r>
      <w:r w:rsidR="00F965EC">
        <w:t xml:space="preserve"> Audience dismissed.</w:t>
      </w:r>
      <w:r>
        <w:t xml:space="preserve"> 7:00</w:t>
      </w:r>
      <w:r w:rsidR="00B626E4">
        <w:t>pm</w:t>
      </w:r>
      <w:r>
        <w:t xml:space="preserve"> in executive session. </w:t>
      </w:r>
      <w:r w:rsidR="00F965EC">
        <w:t>Discussion</w:t>
      </w:r>
      <w:r w:rsidR="00B626E4">
        <w:t xml:space="preserve"> held</w:t>
      </w:r>
      <w:r w:rsidR="00F965EC">
        <w:t xml:space="preserve"> on personnel. 7:06</w:t>
      </w:r>
      <w:r w:rsidR="00B626E4">
        <w:t>pm</w:t>
      </w:r>
      <w:r w:rsidR="00F965EC">
        <w:t xml:space="preserve"> back in regular session. Audience brought back in</w:t>
      </w:r>
      <w:r w:rsidR="00B626E4">
        <w:t>. Superintendent Buescher r</w:t>
      </w:r>
      <w:r w:rsidR="00F965EC">
        <w:t xml:space="preserve">ecommended </w:t>
      </w:r>
      <w:r w:rsidR="006F768D">
        <w:t>that we hire</w:t>
      </w:r>
      <w:r w:rsidR="00B626E4">
        <w:t xml:space="preserve"> </w:t>
      </w:r>
      <w:r w:rsidR="00F965EC">
        <w:t xml:space="preserve">Sharon </w:t>
      </w:r>
      <w:r w:rsidR="00B626E4">
        <w:t>S</w:t>
      </w:r>
      <w:r w:rsidR="00F965EC">
        <w:t>tearns for</w:t>
      </w:r>
      <w:r w:rsidR="00B626E4">
        <w:t xml:space="preserve"> food service </w:t>
      </w:r>
      <w:r w:rsidR="006F768D">
        <w:t>director position</w:t>
      </w:r>
      <w:r w:rsidR="00F965EC">
        <w:t xml:space="preserve">. </w:t>
      </w:r>
      <w:r w:rsidR="006F768D">
        <w:t>Jake Johnson m</w:t>
      </w:r>
      <w:r w:rsidR="00F965EC">
        <w:t xml:space="preserve">oved </w:t>
      </w:r>
      <w:r w:rsidR="006F768D">
        <w:t xml:space="preserve">to approve the recommendation. Holly Seefried </w:t>
      </w:r>
      <w:r w:rsidR="00F965EC">
        <w:t>seconded</w:t>
      </w:r>
      <w:r w:rsidR="006F768D">
        <w:t xml:space="preserve">. No further discussion. </w:t>
      </w:r>
      <w:r w:rsidR="00B626E4">
        <w:t>All were in favor. Motion carried.</w:t>
      </w:r>
      <w:r w:rsidR="00F965EC">
        <w:t xml:space="preserve"> Su</w:t>
      </w:r>
      <w:r w:rsidR="00B626E4">
        <w:t>perintendent Buescher</w:t>
      </w:r>
      <w:r w:rsidR="00F965EC">
        <w:t xml:space="preserve"> presented the COVID</w:t>
      </w:r>
      <w:r w:rsidR="00B626E4">
        <w:t>-19 conditions</w:t>
      </w:r>
      <w:r w:rsidR="00F965EC">
        <w:t xml:space="preserve"> reopening plan. </w:t>
      </w:r>
      <w:r w:rsidR="00B626E4">
        <w:t xml:space="preserve">Discussion held. </w:t>
      </w:r>
      <w:r w:rsidR="00164AD3">
        <w:t>B</w:t>
      </w:r>
      <w:r w:rsidR="006F768D">
        <w:t>ryce Woodbury</w:t>
      </w:r>
      <w:r w:rsidR="00164AD3">
        <w:t xml:space="preserve"> moved to approve the plan. H</w:t>
      </w:r>
      <w:r w:rsidR="006F768D">
        <w:t xml:space="preserve">olly Seefried </w:t>
      </w:r>
      <w:r w:rsidR="00164AD3">
        <w:t xml:space="preserve">seconded. All were in favor. </w:t>
      </w:r>
      <w:r w:rsidR="006F768D">
        <w:t xml:space="preserve">Motion carried. </w:t>
      </w:r>
      <w:r w:rsidR="00EB7F13">
        <w:t>J</w:t>
      </w:r>
      <w:r w:rsidR="006F768D">
        <w:t>ake Johnson</w:t>
      </w:r>
      <w:r w:rsidR="00EB7F13">
        <w:t xml:space="preserve"> moved to adjourn. H</w:t>
      </w:r>
      <w:r w:rsidR="006F768D">
        <w:t>olly Seefried seconded. All were in favor. Meeting adjourned at</w:t>
      </w:r>
      <w:r w:rsidR="00EB7F13">
        <w:t xml:space="preserve"> 8:08pm</w:t>
      </w:r>
      <w:r w:rsidR="00164AD3">
        <w:t xml:space="preserve">  </w:t>
      </w:r>
    </w:p>
    <w:p w:rsidR="00F965EC" w:rsidRPr="00734519" w:rsidRDefault="00F965EC" w:rsidP="00401236"/>
    <w:p w:rsidR="001338D2" w:rsidRPr="00734519" w:rsidRDefault="001338D2" w:rsidP="00734519">
      <w:pPr>
        <w:tabs>
          <w:tab w:val="left" w:pos="8235"/>
        </w:tabs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7E" w:rsidRDefault="00903F7E" w:rsidP="006F768D">
      <w:pPr>
        <w:spacing w:after="0" w:line="240" w:lineRule="auto"/>
      </w:pPr>
      <w:r>
        <w:separator/>
      </w:r>
    </w:p>
  </w:endnote>
  <w:endnote w:type="continuationSeparator" w:id="0">
    <w:p w:rsidR="00903F7E" w:rsidRDefault="00903F7E" w:rsidP="006F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D" w:rsidRDefault="006F7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D" w:rsidRDefault="006F7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D" w:rsidRDefault="006F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7E" w:rsidRDefault="00903F7E" w:rsidP="006F768D">
      <w:pPr>
        <w:spacing w:after="0" w:line="240" w:lineRule="auto"/>
      </w:pPr>
      <w:r>
        <w:separator/>
      </w:r>
    </w:p>
  </w:footnote>
  <w:footnote w:type="continuationSeparator" w:id="0">
    <w:p w:rsidR="00903F7E" w:rsidRDefault="00903F7E" w:rsidP="006F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D" w:rsidRDefault="006F7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D" w:rsidRDefault="006F7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D" w:rsidRDefault="006F7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62AC5"/>
    <w:rsid w:val="001338D2"/>
    <w:rsid w:val="001574A2"/>
    <w:rsid w:val="00164AD3"/>
    <w:rsid w:val="001C79D9"/>
    <w:rsid w:val="003C029A"/>
    <w:rsid w:val="00401236"/>
    <w:rsid w:val="00445E21"/>
    <w:rsid w:val="00455AED"/>
    <w:rsid w:val="004773A7"/>
    <w:rsid w:val="00486C42"/>
    <w:rsid w:val="004A2D43"/>
    <w:rsid w:val="005B69BA"/>
    <w:rsid w:val="005F0EAB"/>
    <w:rsid w:val="006169B1"/>
    <w:rsid w:val="006F768D"/>
    <w:rsid w:val="00734519"/>
    <w:rsid w:val="00742254"/>
    <w:rsid w:val="00747B57"/>
    <w:rsid w:val="007A6AD5"/>
    <w:rsid w:val="00903F7E"/>
    <w:rsid w:val="0091050D"/>
    <w:rsid w:val="00963002"/>
    <w:rsid w:val="00A1257C"/>
    <w:rsid w:val="00B2277C"/>
    <w:rsid w:val="00B626E4"/>
    <w:rsid w:val="00B70C61"/>
    <w:rsid w:val="00BB2B76"/>
    <w:rsid w:val="00BB4543"/>
    <w:rsid w:val="00C40CA4"/>
    <w:rsid w:val="00C921EA"/>
    <w:rsid w:val="00CC1688"/>
    <w:rsid w:val="00D9460C"/>
    <w:rsid w:val="00DD1704"/>
    <w:rsid w:val="00DF547F"/>
    <w:rsid w:val="00E051F6"/>
    <w:rsid w:val="00E60DCC"/>
    <w:rsid w:val="00E84200"/>
    <w:rsid w:val="00EB548C"/>
    <w:rsid w:val="00EB7F13"/>
    <w:rsid w:val="00F31B43"/>
    <w:rsid w:val="00F373EB"/>
    <w:rsid w:val="00F708A3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68D"/>
  </w:style>
  <w:style w:type="paragraph" w:styleId="Footer">
    <w:name w:val="footer"/>
    <w:basedOn w:val="Normal"/>
    <w:link w:val="FooterChar"/>
    <w:uiPriority w:val="99"/>
    <w:unhideWhenUsed/>
    <w:rsid w:val="006F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68D"/>
  </w:style>
  <w:style w:type="paragraph" w:styleId="BalloonText">
    <w:name w:val="Balloon Text"/>
    <w:basedOn w:val="Normal"/>
    <w:link w:val="BalloonTextChar"/>
    <w:uiPriority w:val="99"/>
    <w:semiHidden/>
    <w:unhideWhenUsed/>
    <w:rsid w:val="00E6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10A4-3AAA-4C5C-B2D1-45A8989B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2020-08-17T18:17:00Z</cp:lastPrinted>
  <dcterms:created xsi:type="dcterms:W3CDTF">2020-08-17T18:17:00Z</dcterms:created>
  <dcterms:modified xsi:type="dcterms:W3CDTF">2020-08-17T18:17:00Z</dcterms:modified>
</cp:coreProperties>
</file>